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0" w:rsidRPr="00455750" w:rsidRDefault="0001013A" w:rsidP="0088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750">
        <w:rPr>
          <w:rFonts w:ascii="Times New Roman" w:hAnsi="Times New Roman" w:cs="Times New Roman"/>
          <w:sz w:val="28"/>
          <w:szCs w:val="28"/>
        </w:rPr>
        <w:t>Дорогие ребята, приглашаем вас принять участие</w:t>
      </w:r>
      <w:r w:rsidR="00317BCC" w:rsidRPr="0045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8C" w:rsidRPr="00886B8C" w:rsidRDefault="00886B8C" w:rsidP="0088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социально-значимой акции</w:t>
      </w:r>
    </w:p>
    <w:p w:rsidR="00886B8C" w:rsidRPr="00886B8C" w:rsidRDefault="00886B8C" w:rsidP="00886B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886B8C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«15 дней до Великой Победы»</w:t>
      </w:r>
    </w:p>
    <w:p w:rsidR="00455750" w:rsidRPr="00886B8C" w:rsidRDefault="00886B8C" w:rsidP="00886B8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зародился под названием «100 дней до Победы» - в виду большой подготовительной работы, выезда на акции по уборке и очистке памятников и мемориальных плит. Однако</w:t>
      </w:r>
      <w:proofErr w:type="gramStart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когда выбрали итоговым мероприятием выставление постов памяти 24 апреля 2010 года, за акцией закрепилось название «15 дней до Великой Победы».</w:t>
      </w:r>
    </w:p>
    <w:p w:rsidR="00455750" w:rsidRPr="00455750" w:rsidRDefault="00455750" w:rsidP="00455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b/>
          <w:sz w:val="28"/>
          <w:szCs w:val="28"/>
        </w:rPr>
        <w:t>Дата проведения ак</w:t>
      </w:r>
      <w:bookmarkStart w:id="0" w:name="_GoBack"/>
      <w:bookmarkEnd w:id="0"/>
      <w:r w:rsidRPr="00455750">
        <w:rPr>
          <w:rFonts w:ascii="Times New Roman" w:eastAsia="Calibri" w:hAnsi="Times New Roman" w:cs="Times New Roman"/>
          <w:b/>
          <w:sz w:val="28"/>
          <w:szCs w:val="28"/>
        </w:rPr>
        <w:t>ции: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B8C"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24.04.2020-09.05.2020</w:t>
      </w:r>
    </w:p>
    <w:p w:rsidR="00317BCC" w:rsidRPr="00455750" w:rsidRDefault="00455750" w:rsidP="00455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b/>
          <w:sz w:val="28"/>
          <w:szCs w:val="28"/>
        </w:rPr>
        <w:t>Участники акции: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обучающиеся общеобразовательных учреждений Кировского района, дополнительного образования, воспитанники дошкольники образовательных учреждений, родители, педагоги.</w:t>
      </w:r>
    </w:p>
    <w:p w:rsidR="00886B8C" w:rsidRDefault="00886B8C" w:rsidP="00886B8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Участникам акции «15 дней до Победы» в период ее проведения предлагается ознакомиться с памятниками, мемориальными комплексами, бюстами, композициями, монументами на территории городского округа Самара, воздвигнутых в честь героических подвигов во врем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Великой Отечественной войны.</w:t>
      </w:r>
    </w:p>
    <w:p w:rsidR="00886B8C" w:rsidRPr="00886B8C" w:rsidRDefault="00886B8C" w:rsidP="00886B8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Найти в Интернете информацию о памятниках, мемориальных комплексах, о жизни и подвигах Героев Советского Союза, которым посвящены мемориальные плиты. </w:t>
      </w:r>
    </w:p>
    <w:p w:rsidR="00886B8C" w:rsidRPr="00886B8C" w:rsidRDefault="00886B8C" w:rsidP="00886B8C">
      <w:pPr>
        <w:spacing w:after="0" w:line="360" w:lineRule="auto"/>
        <w:ind w:left="-150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Разработать </w:t>
      </w:r>
      <w:proofErr w:type="spellStart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интернет-ресурс</w:t>
      </w:r>
      <w:proofErr w:type="spellEnd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ВКонтакте</w:t>
      </w:r>
      <w:proofErr w:type="spellEnd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86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6B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"https://twitter.com/twitter" \t "_blank" </w:instrText>
      </w:r>
      <w:r w:rsidRPr="00886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88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Twitter</w:t>
      </w:r>
      <w:proofErr w:type="spellEnd"/>
      <w:r w:rsidRPr="0088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886B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88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публикации информации о памятниках, мемориальных комплексах.</w:t>
      </w:r>
    </w:p>
    <w:p w:rsidR="0001013A" w:rsidRPr="00886B8C" w:rsidRDefault="00886B8C" w:rsidP="00886B8C">
      <w:pPr>
        <w:tabs>
          <w:tab w:val="left" w:pos="1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6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информационные материалы в </w:t>
      </w:r>
      <w:proofErr w:type="spellStart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интернет-ресурсах</w:t>
      </w:r>
      <w:proofErr w:type="spellEnd"/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направить ссылку</w:t>
      </w:r>
      <w:r w:rsidRPr="00886B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электронную почту </w:t>
      </w:r>
      <w:hyperlink r:id="rId5" w:history="1">
        <w:r w:rsidRPr="00886B8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piligrim-samara@mail.ru</w:t>
        </w:r>
      </w:hyperlink>
      <w:r w:rsidRPr="0088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теме указать ФИО, класс, ОУ)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133018" w:rsidRPr="00886B8C" w:rsidRDefault="00455750" w:rsidP="00886B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750">
        <w:rPr>
          <w:rFonts w:ascii="Times New Roman" w:eastAsia="Calibri" w:hAnsi="Times New Roman" w:cs="Times New Roman"/>
          <w:sz w:val="28"/>
          <w:szCs w:val="28"/>
        </w:rPr>
        <w:t>по проведению районной патр</w:t>
      </w:r>
      <w:r w:rsidR="00886B8C">
        <w:rPr>
          <w:rFonts w:ascii="Times New Roman" w:eastAsia="Calibri" w:hAnsi="Times New Roman" w:cs="Times New Roman"/>
          <w:sz w:val="28"/>
          <w:szCs w:val="28"/>
        </w:rPr>
        <w:t>иотической акции «</w:t>
      </w:r>
      <w:r w:rsidR="00886B8C" w:rsidRPr="0088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 дней до Великой Победы»</w:t>
      </w:r>
    </w:p>
    <w:sectPr w:rsidR="00133018" w:rsidRPr="0088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455750"/>
    <w:rsid w:val="00722917"/>
    <w:rsid w:val="00886B8C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2020-04-30T08:30:00Z</dcterms:created>
  <dcterms:modified xsi:type="dcterms:W3CDTF">2020-04-30T08:30:00Z</dcterms:modified>
</cp:coreProperties>
</file>